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2422" w14:textId="6294365F" w:rsidR="0095198D" w:rsidRPr="00424A6D" w:rsidRDefault="00424A6D" w:rsidP="0042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6D">
        <w:rPr>
          <w:rFonts w:ascii="Times New Roman" w:hAnsi="Times New Roman" w:cs="Times New Roman"/>
          <w:b/>
          <w:sz w:val="28"/>
          <w:szCs w:val="28"/>
        </w:rPr>
        <w:t>Отчё</w:t>
      </w:r>
      <w:r w:rsidR="0095198D" w:rsidRPr="00424A6D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14:paraId="65D368C0" w14:textId="135ED09B" w:rsidR="00424A6D" w:rsidRDefault="0095198D" w:rsidP="0042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6D">
        <w:rPr>
          <w:rFonts w:ascii="Times New Roman" w:hAnsi="Times New Roman" w:cs="Times New Roman"/>
          <w:b/>
          <w:sz w:val="28"/>
          <w:szCs w:val="28"/>
        </w:rPr>
        <w:t xml:space="preserve">воспитателей групп </w:t>
      </w:r>
      <w:r w:rsidR="00424A6D" w:rsidRPr="00424A6D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424A6D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 w:rsidR="00424A6D" w:rsidRPr="00424A6D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14:paraId="47EF48E0" w14:textId="1979A3F1" w:rsidR="0095198D" w:rsidRPr="00424A6D" w:rsidRDefault="0095198D" w:rsidP="0042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A6D">
        <w:rPr>
          <w:rFonts w:ascii="Times New Roman" w:hAnsi="Times New Roman" w:cs="Times New Roman"/>
          <w:b/>
          <w:sz w:val="28"/>
          <w:szCs w:val="28"/>
        </w:rPr>
        <w:t>за 2019</w:t>
      </w:r>
      <w:r w:rsidR="00424A6D" w:rsidRPr="00424A6D">
        <w:rPr>
          <w:rFonts w:ascii="Times New Roman" w:hAnsi="Times New Roman" w:cs="Times New Roman"/>
          <w:b/>
          <w:sz w:val="28"/>
          <w:szCs w:val="28"/>
        </w:rPr>
        <w:t>/</w:t>
      </w:r>
      <w:r w:rsidRPr="00424A6D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14:paraId="7A6687BB" w14:textId="77777777" w:rsidR="00424A6D" w:rsidRDefault="00424A6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189C1" w14:textId="77777777" w:rsidR="00424A6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Заседание районного методического объединения педагогов групп раннего возраста проводится три раза в год, в августе, в ноябре и в феврале. </w:t>
      </w:r>
    </w:p>
    <w:p w14:paraId="41CB941D" w14:textId="3CFE8A0E" w:rsidR="0095198D" w:rsidRPr="0095198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>Целью РМО  является повышение теоретического и методического профессионального  мастерства педагогов.</w:t>
      </w:r>
    </w:p>
    <w:p w14:paraId="39FDF51A" w14:textId="77777777" w:rsidR="0095198D" w:rsidRPr="0095198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5EB0B4BE" w14:textId="333CCFEF" w:rsidR="0095198D" w:rsidRPr="0095198D" w:rsidRDefault="00424A6D" w:rsidP="00424A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95198D" w:rsidRPr="0095198D">
        <w:rPr>
          <w:rFonts w:ascii="Times New Roman" w:eastAsia="Calibri" w:hAnsi="Times New Roman" w:cs="Times New Roman"/>
          <w:sz w:val="28"/>
          <w:szCs w:val="28"/>
        </w:rPr>
        <w:t>овысить профессиональный уровень педагогов;</w:t>
      </w:r>
    </w:p>
    <w:p w14:paraId="3C12D61C" w14:textId="4D5FD838" w:rsidR="0095198D" w:rsidRPr="0095198D" w:rsidRDefault="00424A6D" w:rsidP="00424A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95198D" w:rsidRPr="0095198D">
        <w:rPr>
          <w:rFonts w:ascii="Times New Roman" w:eastAsia="Calibri" w:hAnsi="Times New Roman" w:cs="Times New Roman"/>
          <w:sz w:val="28"/>
          <w:szCs w:val="28"/>
        </w:rPr>
        <w:t>овершенствовать педагогическое и методическое мастерство педагогов;</w:t>
      </w:r>
    </w:p>
    <w:p w14:paraId="39ACB807" w14:textId="6E17782F" w:rsidR="0095198D" w:rsidRPr="0095198D" w:rsidRDefault="00424A6D" w:rsidP="00424A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95198D" w:rsidRPr="0095198D">
        <w:rPr>
          <w:rFonts w:ascii="Times New Roman" w:eastAsia="Calibri" w:hAnsi="Times New Roman" w:cs="Times New Roman"/>
          <w:sz w:val="28"/>
          <w:szCs w:val="28"/>
        </w:rPr>
        <w:t>ормировать умение и навыки анализа образовательного процесса;</w:t>
      </w:r>
    </w:p>
    <w:p w14:paraId="321CC5CD" w14:textId="595097C7" w:rsidR="0095198D" w:rsidRPr="0095198D" w:rsidRDefault="00424A6D" w:rsidP="00424A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95198D" w:rsidRPr="0095198D">
        <w:rPr>
          <w:rFonts w:ascii="Times New Roman" w:eastAsia="Calibri" w:hAnsi="Times New Roman" w:cs="Times New Roman"/>
          <w:sz w:val="28"/>
          <w:szCs w:val="28"/>
        </w:rPr>
        <w:t>ыявлять, обобщать и внедрять передовой педагогический опыт;</w:t>
      </w:r>
    </w:p>
    <w:p w14:paraId="14DD1A79" w14:textId="2519BD62" w:rsidR="0095198D" w:rsidRPr="0095198D" w:rsidRDefault="00424A6D" w:rsidP="00424A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95198D" w:rsidRPr="0095198D">
        <w:rPr>
          <w:rFonts w:ascii="Times New Roman" w:eastAsia="Calibri" w:hAnsi="Times New Roman" w:cs="Times New Roman"/>
          <w:sz w:val="28"/>
          <w:szCs w:val="28"/>
        </w:rPr>
        <w:t>оздавать условия для освоения педагогических инновационных образовательных технологий.</w:t>
      </w:r>
    </w:p>
    <w:p w14:paraId="014D5500" w14:textId="77777777" w:rsidR="0095198D" w:rsidRPr="0095198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>Перспективный план по всем трем заседаниям был выполнен.</w:t>
      </w:r>
    </w:p>
    <w:p w14:paraId="0EC28797" w14:textId="392B6866" w:rsidR="0095198D" w:rsidRPr="0095198D" w:rsidRDefault="00424A6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Первые два заседания</w:t>
      </w:r>
      <w:r w:rsidR="0095198D">
        <w:rPr>
          <w:rFonts w:ascii="Times New Roman" w:eastAsia="Calibri" w:hAnsi="Times New Roman" w:cs="Times New Roman"/>
          <w:sz w:val="28"/>
          <w:szCs w:val="28"/>
        </w:rPr>
        <w:t xml:space="preserve"> РМО проходили в форме доклада, третье зас</w:t>
      </w:r>
      <w:r>
        <w:rPr>
          <w:rFonts w:ascii="Times New Roman" w:eastAsia="Calibri" w:hAnsi="Times New Roman" w:cs="Times New Roman"/>
          <w:sz w:val="28"/>
          <w:szCs w:val="28"/>
        </w:rPr>
        <w:t>едание проходило в форме мастер-</w:t>
      </w:r>
      <w:r w:rsidR="0095198D">
        <w:rPr>
          <w:rFonts w:ascii="Times New Roman" w:eastAsia="Calibri" w:hAnsi="Times New Roman" w:cs="Times New Roman"/>
          <w:sz w:val="28"/>
          <w:szCs w:val="28"/>
        </w:rPr>
        <w:t>класса.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D8743C" w14:textId="2689F94C" w:rsidR="0095198D" w:rsidRPr="0095198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>Посещаемость педагогов на всех заседаниях РМО была хорошая. На заседании 30.08.201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года присутствовало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, на заседании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5198D">
        <w:rPr>
          <w:rFonts w:ascii="Times New Roman" w:eastAsia="Calibri" w:hAnsi="Times New Roman" w:cs="Times New Roman"/>
          <w:sz w:val="28"/>
          <w:szCs w:val="28"/>
        </w:rPr>
        <w:t>.11.201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98D">
        <w:rPr>
          <w:rFonts w:ascii="Times New Roman" w:eastAsia="Calibri" w:hAnsi="Times New Roman" w:cs="Times New Roman"/>
          <w:sz w:val="28"/>
          <w:szCs w:val="28"/>
        </w:rPr>
        <w:t>года присутствовало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педагогов, и на заседании 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5198D">
        <w:rPr>
          <w:rFonts w:ascii="Times New Roman" w:eastAsia="Calibri" w:hAnsi="Times New Roman" w:cs="Times New Roman"/>
          <w:sz w:val="28"/>
          <w:szCs w:val="28"/>
        </w:rPr>
        <w:t>.02.20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года присутствовало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педагогов.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F018F9" w14:textId="1DF87E90" w:rsidR="0095198D" w:rsidRDefault="0095198D" w:rsidP="00424A6D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8D">
        <w:rPr>
          <w:rFonts w:ascii="Times New Roman" w:eastAsia="Calibri" w:hAnsi="Times New Roman" w:cs="Times New Roman"/>
          <w:sz w:val="28"/>
          <w:szCs w:val="28"/>
        </w:rPr>
        <w:t>Все выступающие педагоги были хорошо подгото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влены, одни  делились с 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коллегами своим опытом работы, другие познакомили  всех присутствующих с инновационной технологией, которую они применяют в своей работе. </w:t>
      </w:r>
      <w:proofErr w:type="gramStart"/>
      <w:r w:rsidRPr="0095198D">
        <w:rPr>
          <w:rFonts w:ascii="Times New Roman" w:eastAsia="Calibri" w:hAnsi="Times New Roman" w:cs="Times New Roman"/>
          <w:sz w:val="28"/>
          <w:szCs w:val="28"/>
        </w:rPr>
        <w:t>Наиболее яркими были выступления  воспитател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МКДОУ д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/с 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158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Матросовой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Викторовны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Скоротиной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01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арии Владимировны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(30.08.201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5198D">
        <w:rPr>
          <w:rFonts w:ascii="Times New Roman" w:eastAsia="Calibri" w:hAnsi="Times New Roman" w:cs="Times New Roman"/>
          <w:sz w:val="28"/>
          <w:szCs w:val="28"/>
        </w:rPr>
        <w:t>) по теме «</w:t>
      </w:r>
      <w:r>
        <w:rPr>
          <w:rFonts w:ascii="Times New Roman" w:eastAsia="Calibri" w:hAnsi="Times New Roman" w:cs="Times New Roman"/>
          <w:sz w:val="28"/>
          <w:szCs w:val="28"/>
        </w:rPr>
        <w:t>Приобщение детей раннего возраста к русской народной культуре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», воспитателя МКДОУ д/с № 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D4101E">
        <w:rPr>
          <w:rFonts w:ascii="Times New Roman" w:eastAsia="Calibri" w:hAnsi="Times New Roman" w:cs="Times New Roman"/>
          <w:sz w:val="28"/>
          <w:szCs w:val="28"/>
        </w:rPr>
        <w:t xml:space="preserve">Тарасовой Екатерины Александровны 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01E">
        <w:rPr>
          <w:rFonts w:ascii="Times New Roman" w:eastAsia="Calibri" w:hAnsi="Times New Roman" w:cs="Times New Roman"/>
          <w:sz w:val="28"/>
          <w:szCs w:val="28"/>
        </w:rPr>
        <w:t>(12</w:t>
      </w:r>
      <w:r w:rsidRPr="0095198D">
        <w:rPr>
          <w:rFonts w:ascii="Times New Roman" w:eastAsia="Calibri" w:hAnsi="Times New Roman" w:cs="Times New Roman"/>
          <w:sz w:val="28"/>
          <w:szCs w:val="28"/>
        </w:rPr>
        <w:t>.11.201</w:t>
      </w:r>
      <w:r w:rsidR="00D4101E">
        <w:rPr>
          <w:rFonts w:ascii="Times New Roman" w:eastAsia="Calibri" w:hAnsi="Times New Roman" w:cs="Times New Roman"/>
          <w:sz w:val="28"/>
          <w:szCs w:val="28"/>
        </w:rPr>
        <w:t>9</w:t>
      </w:r>
      <w:r w:rsidRPr="0095198D">
        <w:rPr>
          <w:rFonts w:ascii="Times New Roman" w:eastAsia="Calibri" w:hAnsi="Times New Roman" w:cs="Times New Roman"/>
          <w:sz w:val="28"/>
          <w:szCs w:val="28"/>
        </w:rPr>
        <w:t>) по теме «</w:t>
      </w:r>
      <w:r w:rsidR="00D4101E">
        <w:rPr>
          <w:rFonts w:ascii="Times New Roman" w:eastAsia="Calibri" w:hAnsi="Times New Roman" w:cs="Times New Roman"/>
          <w:sz w:val="28"/>
          <w:szCs w:val="28"/>
        </w:rPr>
        <w:t>Формирование основ здорового образа жизни у детей раннего возраста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» и выступление воспитателя МКДОУ д/с 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5198D">
        <w:rPr>
          <w:rFonts w:ascii="Times New Roman" w:eastAsia="Calibri" w:hAnsi="Times New Roman" w:cs="Times New Roman"/>
          <w:sz w:val="28"/>
          <w:szCs w:val="28"/>
        </w:rPr>
        <w:t>№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01E">
        <w:rPr>
          <w:rFonts w:ascii="Times New Roman" w:eastAsia="Calibri" w:hAnsi="Times New Roman" w:cs="Times New Roman"/>
          <w:sz w:val="28"/>
          <w:szCs w:val="28"/>
        </w:rPr>
        <w:t>507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101E">
        <w:rPr>
          <w:rFonts w:ascii="Times New Roman" w:eastAsia="Calibri" w:hAnsi="Times New Roman" w:cs="Times New Roman"/>
          <w:sz w:val="28"/>
          <w:szCs w:val="28"/>
        </w:rPr>
        <w:t>Факеевой</w:t>
      </w:r>
      <w:proofErr w:type="spellEnd"/>
      <w:r w:rsidR="00D4101E">
        <w:rPr>
          <w:rFonts w:ascii="Times New Roman" w:eastAsia="Calibri" w:hAnsi="Times New Roman" w:cs="Times New Roman"/>
          <w:sz w:val="28"/>
          <w:szCs w:val="28"/>
        </w:rPr>
        <w:t xml:space="preserve"> Татьяны Андреевны</w:t>
      </w:r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(0</w:t>
      </w:r>
      <w:r w:rsidR="00D4101E">
        <w:rPr>
          <w:rFonts w:ascii="Times New Roman" w:eastAsia="Calibri" w:hAnsi="Times New Roman" w:cs="Times New Roman"/>
          <w:sz w:val="28"/>
          <w:szCs w:val="28"/>
        </w:rPr>
        <w:t>7</w:t>
      </w:r>
      <w:r w:rsidRPr="0095198D">
        <w:rPr>
          <w:rFonts w:ascii="Times New Roman" w:eastAsia="Calibri" w:hAnsi="Times New Roman" w:cs="Times New Roman"/>
          <w:sz w:val="28"/>
          <w:szCs w:val="28"/>
        </w:rPr>
        <w:t>.02.20</w:t>
      </w:r>
      <w:r w:rsidR="00D4101E">
        <w:rPr>
          <w:rFonts w:ascii="Times New Roman" w:eastAsia="Calibri" w:hAnsi="Times New Roman" w:cs="Times New Roman"/>
          <w:sz w:val="28"/>
          <w:szCs w:val="28"/>
        </w:rPr>
        <w:t>20</w:t>
      </w:r>
      <w:r w:rsidRPr="0095198D">
        <w:rPr>
          <w:rFonts w:ascii="Times New Roman" w:eastAsia="Calibri" w:hAnsi="Times New Roman" w:cs="Times New Roman"/>
          <w:sz w:val="28"/>
          <w:szCs w:val="28"/>
        </w:rPr>
        <w:t>)  по теме</w:t>
      </w:r>
      <w:proofErr w:type="gramEnd"/>
      <w:r w:rsidRPr="009519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101E">
        <w:rPr>
          <w:rFonts w:ascii="Times New Roman" w:eastAsia="Calibri" w:hAnsi="Times New Roman" w:cs="Times New Roman"/>
          <w:sz w:val="28"/>
          <w:szCs w:val="28"/>
        </w:rPr>
        <w:t xml:space="preserve">Развитие сенсорного восприятия детей раннего возраста в процессе </w:t>
      </w:r>
      <w:proofErr w:type="gramStart"/>
      <w:r w:rsidR="00D4101E">
        <w:rPr>
          <w:rFonts w:ascii="Times New Roman" w:eastAsia="Calibri" w:hAnsi="Times New Roman" w:cs="Times New Roman"/>
          <w:sz w:val="28"/>
          <w:szCs w:val="28"/>
        </w:rPr>
        <w:t>игровой</w:t>
      </w:r>
      <w:proofErr w:type="gramEnd"/>
      <w:r w:rsidR="00D4101E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Pr="0095198D">
        <w:rPr>
          <w:rFonts w:ascii="Times New Roman" w:eastAsia="Calibri" w:hAnsi="Times New Roman" w:cs="Times New Roman"/>
          <w:sz w:val="28"/>
          <w:szCs w:val="28"/>
        </w:rPr>
        <w:t>».</w:t>
      </w:r>
      <w:r w:rsidR="00424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F311A7" w14:textId="03A16B0B" w:rsidR="00D4101E" w:rsidRPr="0095198D" w:rsidRDefault="00424A6D" w:rsidP="00424A6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4101E">
        <w:rPr>
          <w:rFonts w:ascii="Times New Roman" w:eastAsia="Calibri" w:hAnsi="Times New Roman" w:cs="Times New Roman"/>
          <w:sz w:val="28"/>
          <w:szCs w:val="28"/>
        </w:rPr>
        <w:t xml:space="preserve">уководитель РМО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  </w:t>
      </w:r>
      <w:r w:rsidR="00D4101E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01E">
        <w:rPr>
          <w:rFonts w:ascii="Times New Roman" w:eastAsia="Calibri" w:hAnsi="Times New Roman" w:cs="Times New Roman"/>
          <w:sz w:val="28"/>
          <w:szCs w:val="28"/>
        </w:rPr>
        <w:t>В. Калугина</w:t>
      </w:r>
    </w:p>
    <w:p w14:paraId="3FD6405A" w14:textId="77777777" w:rsidR="00007552" w:rsidRDefault="00007552" w:rsidP="008D70A2">
      <w:pPr>
        <w:spacing w:line="240" w:lineRule="auto"/>
      </w:pPr>
    </w:p>
    <w:sectPr w:rsidR="0000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D"/>
    <w:rsid w:val="00007552"/>
    <w:rsid w:val="00424A6D"/>
    <w:rsid w:val="008D70A2"/>
    <w:rsid w:val="0095198D"/>
    <w:rsid w:val="00D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2020-05-25T02:36:00Z</dcterms:created>
  <dcterms:modified xsi:type="dcterms:W3CDTF">2021-04-10T14:26:00Z</dcterms:modified>
</cp:coreProperties>
</file>